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88" w:rsidRDefault="003A1C0C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</w:t>
      </w:r>
      <w:r>
        <w:rPr>
          <w:rFonts w:ascii="ＭＳ ゴシック" w:eastAsia="ＭＳ ゴシック" w:hAnsi="ＭＳ ゴシック" w:hint="eastAsia"/>
          <w:b/>
          <w:sz w:val="18"/>
        </w:rPr>
        <w:t>3</w:t>
      </w:r>
      <w:r>
        <w:rPr>
          <w:rFonts w:ascii="ＭＳ 明朝" w:hAnsi="ＭＳ 明朝" w:hint="eastAsia"/>
          <w:sz w:val="18"/>
        </w:rPr>
        <w:t xml:space="preserve">　</w:t>
      </w:r>
    </w:p>
    <w:p w:rsidR="006D1688" w:rsidRDefault="006D1688">
      <w:pPr>
        <w:rPr>
          <w:rFonts w:hint="eastAsia"/>
        </w:rPr>
      </w:pPr>
      <w:bookmarkStart w:id="0" w:name="_GoBack"/>
    </w:p>
    <w:bookmarkEnd w:id="0"/>
    <w:p w:rsidR="006D1688" w:rsidRDefault="003A1C0C">
      <w:pPr>
        <w:jc w:val="center"/>
        <w:rPr>
          <w:rFonts w:hint="eastAsia"/>
        </w:rPr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tbl>
      <w:tblPr>
        <w:tblpPr w:leftFromText="142" w:rightFromText="142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6"/>
        <w:gridCol w:w="1290"/>
        <w:gridCol w:w="2580"/>
        <w:gridCol w:w="860"/>
        <w:gridCol w:w="215"/>
        <w:gridCol w:w="2909"/>
      </w:tblGrid>
      <w:tr w:rsidR="00000000">
        <w:trPr>
          <w:trHeight w:val="2873"/>
        </w:trPr>
        <w:tc>
          <w:tcPr>
            <w:tcW w:w="9150" w:type="dxa"/>
            <w:gridSpan w:val="7"/>
          </w:tcPr>
          <w:p w:rsidR="006D1688" w:rsidRDefault="006D1688">
            <w:pPr>
              <w:jc w:val="right"/>
              <w:rPr>
                <w:rFonts w:hint="eastAsia"/>
                <w:sz w:val="20"/>
              </w:rPr>
            </w:pPr>
          </w:p>
          <w:p w:rsidR="006D1688" w:rsidRDefault="003A1C0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6D1688" w:rsidRDefault="003A1C0C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</w:rPr>
              <w:t>殿</w:t>
            </w:r>
          </w:p>
          <w:p w:rsidR="006D1688" w:rsidRDefault="006D1688">
            <w:pPr>
              <w:rPr>
                <w:rFonts w:hint="eastAsia"/>
                <w:sz w:val="20"/>
              </w:rPr>
            </w:pPr>
          </w:p>
          <w:p w:rsidR="006D1688" w:rsidRDefault="003A1C0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6D1688" w:rsidRDefault="006D1688">
            <w:pPr>
              <w:rPr>
                <w:rFonts w:hint="eastAsia"/>
                <w:sz w:val="20"/>
              </w:rPr>
            </w:pPr>
          </w:p>
          <w:p w:rsidR="006D1688" w:rsidRDefault="003A1C0C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6D1688" w:rsidRDefault="006D1688">
            <w:pPr>
              <w:rPr>
                <w:rFonts w:hint="eastAsia"/>
                <w:sz w:val="20"/>
                <w:u w:val="single"/>
              </w:rPr>
            </w:pPr>
          </w:p>
          <w:p w:rsidR="006D1688" w:rsidRDefault="003A1C0C" w:rsidP="00F66A36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F66A36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>
        <w:trPr>
          <w:cantSplit/>
          <w:trHeight w:val="283"/>
        </w:trPr>
        <w:tc>
          <w:tcPr>
            <w:tcW w:w="1296" w:type="dxa"/>
            <w:gridSpan w:val="2"/>
            <w:vMerge w:val="restart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290" w:type="dxa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3A1C0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電話</w:t>
            </w:r>
          </w:p>
        </w:tc>
      </w:tr>
      <w:tr w:rsidR="00000000">
        <w:trPr>
          <w:cantSplit/>
          <w:trHeight w:val="348"/>
        </w:trPr>
        <w:tc>
          <w:tcPr>
            <w:tcW w:w="1296" w:type="dxa"/>
            <w:gridSpan w:val="2"/>
            <w:vMerge/>
            <w:vAlign w:val="center"/>
          </w:tcPr>
          <w:p w:rsidR="006D1688" w:rsidRDefault="006D1688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6D1688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210"/>
        </w:trPr>
        <w:tc>
          <w:tcPr>
            <w:tcW w:w="1296" w:type="dxa"/>
            <w:gridSpan w:val="2"/>
            <w:vMerge w:val="restart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290" w:type="dxa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6D1688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:rsidR="006D1688" w:rsidRDefault="006D1688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6D1688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:rsidR="006D1688" w:rsidRDefault="006D1688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6D1688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255"/>
        </w:trPr>
        <w:tc>
          <w:tcPr>
            <w:tcW w:w="1296" w:type="dxa"/>
            <w:gridSpan w:val="2"/>
            <w:vMerge w:val="restart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290" w:type="dxa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3A1C0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ｋｍ</w:t>
            </w:r>
          </w:p>
        </w:tc>
      </w:tr>
      <w:tr w:rsidR="00000000">
        <w:trPr>
          <w:cantSplit/>
          <w:trHeight w:val="240"/>
        </w:trPr>
        <w:tc>
          <w:tcPr>
            <w:tcW w:w="1296" w:type="dxa"/>
            <w:gridSpan w:val="2"/>
            <w:vMerge/>
            <w:vAlign w:val="center"/>
          </w:tcPr>
          <w:p w:rsidR="006D1688" w:rsidRDefault="006D1688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3A1C0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ｍｍ</w:t>
            </w:r>
          </w:p>
        </w:tc>
      </w:tr>
      <w:tr w:rsidR="00000000">
        <w:trPr>
          <w:cantSplit/>
          <w:trHeight w:val="301"/>
        </w:trPr>
        <w:tc>
          <w:tcPr>
            <w:tcW w:w="1296" w:type="dxa"/>
            <w:gridSpan w:val="2"/>
            <w:vMerge/>
            <w:vAlign w:val="center"/>
          </w:tcPr>
          <w:p w:rsidR="006D1688" w:rsidRDefault="006D1688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3A1C0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</w:tr>
      <w:tr w:rsidR="00000000">
        <w:trPr>
          <w:cantSplit/>
          <w:trHeight w:val="506"/>
        </w:trPr>
        <w:tc>
          <w:tcPr>
            <w:tcW w:w="2586" w:type="dxa"/>
            <w:gridSpan w:val="3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580" w:type="dxa"/>
            <w:vAlign w:val="center"/>
          </w:tcPr>
          <w:p w:rsidR="006D1688" w:rsidRDefault="006D1688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6D1688" w:rsidRDefault="003A1C0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909" w:type="dxa"/>
            <w:vAlign w:val="center"/>
          </w:tcPr>
          <w:p w:rsidR="006D1688" w:rsidRDefault="006D1688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260"/>
        </w:trPr>
        <w:tc>
          <w:tcPr>
            <w:tcW w:w="2586" w:type="dxa"/>
            <w:gridSpan w:val="3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3A1C0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</w:t>
            </w:r>
            <w:r>
              <w:rPr>
                <w:rFonts w:hint="eastAsia"/>
                <w:sz w:val="20"/>
              </w:rPr>
              <w:t>／日</w:t>
            </w:r>
          </w:p>
        </w:tc>
      </w:tr>
      <w:tr w:rsidR="00000000">
        <w:trPr>
          <w:cantSplit/>
          <w:trHeight w:val="150"/>
        </w:trPr>
        <w:tc>
          <w:tcPr>
            <w:tcW w:w="1290" w:type="dxa"/>
            <w:vMerge w:val="restart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296" w:type="dxa"/>
            <w:gridSpan w:val="2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6D1688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90"/>
        </w:trPr>
        <w:tc>
          <w:tcPr>
            <w:tcW w:w="1290" w:type="dxa"/>
            <w:vMerge/>
            <w:vAlign w:val="center"/>
          </w:tcPr>
          <w:p w:rsidR="006D1688" w:rsidRDefault="006D1688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3A1C0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000000">
        <w:trPr>
          <w:cantSplit/>
          <w:trHeight w:val="150"/>
        </w:trPr>
        <w:tc>
          <w:tcPr>
            <w:tcW w:w="1290" w:type="dxa"/>
            <w:vMerge/>
            <w:vAlign w:val="center"/>
          </w:tcPr>
          <w:p w:rsidR="006D1688" w:rsidRDefault="006D1688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3A1C0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</w:t>
            </w:r>
            <w:r>
              <w:rPr>
                <w:rFonts w:hint="eastAsia"/>
                <w:sz w:val="20"/>
              </w:rPr>
              <w:t>／時</w:t>
            </w:r>
          </w:p>
        </w:tc>
      </w:tr>
      <w:tr w:rsidR="00000000">
        <w:trPr>
          <w:cantSplit/>
          <w:trHeight w:val="255"/>
        </w:trPr>
        <w:tc>
          <w:tcPr>
            <w:tcW w:w="1290" w:type="dxa"/>
            <w:vMerge/>
            <w:vAlign w:val="center"/>
          </w:tcPr>
          <w:p w:rsidR="006D1688" w:rsidRDefault="006D1688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3A1C0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</w:tr>
      <w:tr w:rsidR="00000000">
        <w:trPr>
          <w:trHeight w:val="176"/>
        </w:trPr>
        <w:tc>
          <w:tcPr>
            <w:tcW w:w="2586" w:type="dxa"/>
            <w:gridSpan w:val="3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危険物の取扱方法の概要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6D1688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trHeight w:val="236"/>
        </w:trPr>
        <w:tc>
          <w:tcPr>
            <w:tcW w:w="2586" w:type="dxa"/>
            <w:gridSpan w:val="3"/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4"/>
            <w:vAlign w:val="center"/>
          </w:tcPr>
          <w:p w:rsidR="006D1688" w:rsidRDefault="006D1688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204"/>
        </w:trPr>
        <w:tc>
          <w:tcPr>
            <w:tcW w:w="2586" w:type="dxa"/>
            <w:gridSpan w:val="3"/>
            <w:tcBorders>
              <w:bottom w:val="single" w:sz="4" w:space="0" w:color="auto"/>
            </w:tcBorders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6D1688" w:rsidRDefault="006D1688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trHeight w:val="283"/>
        </w:trPr>
        <w:tc>
          <w:tcPr>
            <w:tcW w:w="2586" w:type="dxa"/>
            <w:gridSpan w:val="3"/>
            <w:tcBorders>
              <w:bottom w:val="double" w:sz="4" w:space="0" w:color="auto"/>
            </w:tcBorders>
            <w:vAlign w:val="center"/>
          </w:tcPr>
          <w:p w:rsidR="006D1688" w:rsidRDefault="003A1C0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4"/>
            <w:tcBorders>
              <w:bottom w:val="double" w:sz="4" w:space="0" w:color="auto"/>
            </w:tcBorders>
            <w:vAlign w:val="center"/>
          </w:tcPr>
          <w:p w:rsidR="006D1688" w:rsidRDefault="006D1688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trHeight w:val="435"/>
        </w:trPr>
        <w:tc>
          <w:tcPr>
            <w:tcW w:w="2586" w:type="dxa"/>
            <w:gridSpan w:val="3"/>
            <w:tcBorders>
              <w:top w:val="double" w:sz="4" w:space="0" w:color="auto"/>
            </w:tcBorders>
            <w:vAlign w:val="center"/>
          </w:tcPr>
          <w:p w:rsidR="006D1688" w:rsidRDefault="003A1C0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344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D1688" w:rsidRDefault="003A1C0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※経　　過　　欄</w:t>
            </w:r>
          </w:p>
        </w:tc>
        <w:tc>
          <w:tcPr>
            <w:tcW w:w="312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6D1688" w:rsidRDefault="003A1C0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000000">
        <w:trPr>
          <w:trHeight w:val="811"/>
        </w:trPr>
        <w:tc>
          <w:tcPr>
            <w:tcW w:w="2586" w:type="dxa"/>
            <w:gridSpan w:val="3"/>
            <w:vAlign w:val="center"/>
          </w:tcPr>
          <w:p w:rsidR="006D1688" w:rsidRDefault="006D1688">
            <w:pPr>
              <w:jc w:val="center"/>
              <w:rPr>
                <w:rFonts w:hint="eastAsia"/>
              </w:rPr>
            </w:pPr>
          </w:p>
        </w:tc>
        <w:tc>
          <w:tcPr>
            <w:tcW w:w="3440" w:type="dxa"/>
            <w:gridSpan w:val="2"/>
            <w:tcBorders>
              <w:right w:val="single" w:sz="4" w:space="0" w:color="auto"/>
            </w:tcBorders>
            <w:vAlign w:val="center"/>
          </w:tcPr>
          <w:p w:rsidR="006D1688" w:rsidRDefault="003A1C0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6D1688" w:rsidRDefault="003A1C0C">
            <w:pPr>
              <w:rPr>
                <w:rFonts w:hint="eastAsia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gridSpan w:val="2"/>
            <w:tcBorders>
              <w:left w:val="nil"/>
            </w:tcBorders>
            <w:vAlign w:val="center"/>
          </w:tcPr>
          <w:p w:rsidR="006D1688" w:rsidRDefault="006D1688">
            <w:pPr>
              <w:jc w:val="center"/>
              <w:rPr>
                <w:rFonts w:hint="eastAsia"/>
              </w:rPr>
            </w:pPr>
          </w:p>
        </w:tc>
      </w:tr>
    </w:tbl>
    <w:p w:rsidR="006D1688" w:rsidRDefault="006D1688">
      <w:pPr>
        <w:snapToGrid w:val="0"/>
        <w:rPr>
          <w:rFonts w:hint="eastAsia"/>
          <w:sz w:val="18"/>
        </w:rPr>
      </w:pPr>
    </w:p>
    <w:p w:rsidR="006D1688" w:rsidRDefault="001660E0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3A1C0C">
        <w:rPr>
          <w:rFonts w:hint="eastAsia"/>
          <w:sz w:val="18"/>
        </w:rPr>
        <w:t>規格</w:t>
      </w:r>
      <w:r w:rsidR="003A1C0C">
        <w:rPr>
          <w:rFonts w:hint="eastAsia"/>
          <w:sz w:val="18"/>
        </w:rPr>
        <w:t>A</w:t>
      </w:r>
      <w:r w:rsidR="003A1C0C">
        <w:rPr>
          <w:rFonts w:hint="eastAsia"/>
          <w:sz w:val="18"/>
        </w:rPr>
        <w:t>４とすること。</w:t>
      </w:r>
    </w:p>
    <w:p w:rsidR="006D1688" w:rsidRDefault="003A1C0C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この設置許可申請書は、移送取扱</w:t>
      </w:r>
      <w:r>
        <w:rPr>
          <w:rFonts w:hint="eastAsia"/>
          <w:sz w:val="18"/>
        </w:rPr>
        <w:t>所に用いるものであること。</w:t>
      </w:r>
    </w:p>
    <w:p w:rsidR="006D1688" w:rsidRDefault="003A1C0C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法人にあつては、その名称、代表者氏名及び主たる事務所の所在地を記入すること。</w:t>
      </w:r>
    </w:p>
    <w:p w:rsidR="006D1688" w:rsidRDefault="003A1C0C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設置場所の欄中、起点及び終点の欄には、起点又は終点の事業所名を併記し、経過地の欄には、配管</w:t>
      </w:r>
    </w:p>
    <w:p w:rsidR="006D1688" w:rsidRDefault="003A1C0C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系が設置される市町村名を記入すること。</w:t>
      </w:r>
    </w:p>
    <w:p w:rsidR="006D1688" w:rsidRDefault="003A1C0C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品名（指定数量）の記載については、当該危険物の指定数量が品名の記載のみでは明確でない場合に</w:t>
      </w:r>
    </w:p>
    <w:p w:rsidR="006D1688" w:rsidRDefault="003A1C0C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（　）内に該当する指定数量を記載すること。</w:t>
      </w:r>
    </w:p>
    <w:p w:rsidR="006D1688" w:rsidRDefault="003A1C0C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※印の欄は記入しないこと。</w:t>
      </w:r>
    </w:p>
    <w:p w:rsidR="006D1688" w:rsidRDefault="003A1C0C">
      <w:pPr>
        <w:snapToGrid w:val="0"/>
        <w:rPr>
          <w:rFonts w:hint="eastAsia"/>
        </w:rPr>
      </w:pPr>
      <w:r>
        <w:rPr>
          <w:rFonts w:hint="eastAsia"/>
          <w:sz w:val="18"/>
        </w:rPr>
        <w:t xml:space="preserve">　　　７　総務大臣に申請する場合は、収入印紙（消印をし</w:t>
      </w:r>
      <w:r>
        <w:rPr>
          <w:rFonts w:hint="eastAsia"/>
          <w:sz w:val="18"/>
        </w:rPr>
        <w:t>ないこと。）をはり付けること。</w:t>
      </w:r>
    </w:p>
    <w:p w:rsidR="006D1688" w:rsidRDefault="006D1688"/>
    <w:sectPr w:rsidR="006D168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E0"/>
    <w:rsid w:val="001660E0"/>
    <w:rsid w:val="003A1C0C"/>
    <w:rsid w:val="006D1688"/>
    <w:rsid w:val="00F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440B8-1738-4A0F-99BE-8635B52E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2023-12-05T05:13:00Z</dcterms:created>
  <dcterms:modified xsi:type="dcterms:W3CDTF">2023-12-05T05:13:00Z</dcterms:modified>
</cp:coreProperties>
</file>